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1BFA" w:rsidRPr="008031F4" w:rsidP="00C31BFA" w14:paraId="7882612F" w14:textId="21877673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031F4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8031F4" w:rsidR="00344AFB">
        <w:rPr>
          <w:rFonts w:ascii="Times New Roman" w:hAnsi="Times New Roman"/>
          <w:b/>
          <w:bCs/>
          <w:sz w:val="24"/>
          <w:szCs w:val="24"/>
        </w:rPr>
        <w:t>a</w:t>
      </w:r>
      <w:r w:rsidRPr="008031F4" w:rsidR="00C201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42E0">
        <w:rPr>
          <w:rFonts w:ascii="Times New Roman" w:hAnsi="Times New Roman"/>
          <w:b/>
          <w:bCs/>
          <w:sz w:val="24"/>
          <w:szCs w:val="24"/>
        </w:rPr>
        <w:t>R</w:t>
      </w:r>
      <w:r w:rsidRPr="008031F4" w:rsidR="008031F4">
        <w:rPr>
          <w:rFonts w:ascii="Times New Roman" w:hAnsi="Times New Roman"/>
          <w:b/>
          <w:bCs/>
          <w:sz w:val="24"/>
          <w:szCs w:val="24"/>
        </w:rPr>
        <w:t>ua Armando Reali frente o número</w:t>
      </w:r>
      <w:r w:rsidR="00D642E0">
        <w:rPr>
          <w:rFonts w:ascii="Times New Roman" w:hAnsi="Times New Roman"/>
          <w:b/>
          <w:bCs/>
          <w:sz w:val="24"/>
          <w:szCs w:val="24"/>
        </w:rPr>
        <w:t xml:space="preserve"> 702</w:t>
      </w:r>
      <w:r w:rsidRPr="008031F4" w:rsidR="008031F4">
        <w:rPr>
          <w:rFonts w:ascii="Times New Roman" w:hAnsi="Times New Roman"/>
          <w:b/>
          <w:bCs/>
          <w:sz w:val="24"/>
          <w:szCs w:val="24"/>
        </w:rPr>
        <w:t>, bairro novo mundo</w:t>
      </w:r>
      <w:r w:rsidRPr="008031F4">
        <w:rPr>
          <w:rFonts w:ascii="Times New Roman" w:hAnsi="Times New Roman"/>
          <w:b/>
          <w:bCs/>
          <w:sz w:val="24"/>
          <w:szCs w:val="24"/>
        </w:rPr>
        <w:t>.</w:t>
      </w:r>
    </w:p>
    <w:p w:rsidR="00C31BFA" w:rsidP="00C31BFA" w14:paraId="28A0CD44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C201CD" w:rsidP="00C76044" w14:paraId="2B9FF228" w14:textId="26FC115D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</w:t>
      </w:r>
      <w:r w:rsidRPr="008031F4">
        <w:rPr>
          <w:rFonts w:ascii="Times New Roman" w:hAnsi="Times New Roman"/>
          <w:sz w:val="24"/>
          <w:szCs w:val="24"/>
        </w:rPr>
        <w:t>que a falta de</w:t>
      </w:r>
      <w:r w:rsidRPr="008031F4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D642E0" w:rsidR="00D642E0">
        <w:rPr>
          <w:rFonts w:ascii="Times New Roman" w:hAnsi="Times New Roman"/>
          <w:sz w:val="24"/>
          <w:szCs w:val="24"/>
        </w:rPr>
        <w:t>a Rua Armando Reali frente o número 702, bairro novo mundo</w:t>
      </w:r>
      <w:r w:rsidRPr="008031F4" w:rsidR="00C31BFA">
        <w:rPr>
          <w:rFonts w:ascii="Times New Roman" w:hAnsi="Times New Roman"/>
          <w:sz w:val="24"/>
          <w:szCs w:val="24"/>
        </w:rPr>
        <w:t>, 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344AFB" w:rsidRPr="002A1A57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2A1A57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2A1A57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2A1A57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2A1A57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2A1A57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027368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45811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586297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2C5F"/>
    <w:rsid w:val="000670A2"/>
    <w:rsid w:val="000841C8"/>
    <w:rsid w:val="00085B4A"/>
    <w:rsid w:val="000903AC"/>
    <w:rsid w:val="00090684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667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642E0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2026-06-12T15:16:00Z</dcterms:created>
  <dcterms:modified xsi:type="dcterms:W3CDTF">2026-06-12T15:16:00Z</dcterms:modified>
</cp:coreProperties>
</file>